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2" w:type="dxa"/>
        <w:tblLayout w:type="fixed"/>
        <w:tblLook w:val="0000"/>
      </w:tblPr>
      <w:tblGrid>
        <w:gridCol w:w="1548"/>
        <w:gridCol w:w="2520"/>
        <w:gridCol w:w="912"/>
        <w:gridCol w:w="237"/>
        <w:gridCol w:w="3255"/>
        <w:gridCol w:w="80"/>
      </w:tblGrid>
      <w:tr w:rsidR="00E85C64" w:rsidRPr="006942A0" w:rsidTr="00040E5F">
        <w:trPr>
          <w:trHeight w:val="2652"/>
        </w:trPr>
        <w:tc>
          <w:tcPr>
            <w:tcW w:w="4980" w:type="dxa"/>
            <w:gridSpan w:val="3"/>
          </w:tcPr>
          <w:p w:rsidR="00E85C64" w:rsidRPr="006942A0" w:rsidRDefault="008413A2" w:rsidP="00040E5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413A2">
              <w:rPr>
                <w:rFonts w:cs="Calibri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5pt;height:40.95pt" fillcolor="window">
                  <v:imagedata r:id="rId7" o:title=""/>
                </v:shape>
              </w:pict>
            </w:r>
          </w:p>
          <w:p w:rsidR="00E85C64" w:rsidRPr="006942A0" w:rsidRDefault="00E85C64" w:rsidP="00040E5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85C64" w:rsidRPr="006942A0" w:rsidRDefault="00E85C64" w:rsidP="00040E5F">
            <w:pPr>
              <w:jc w:val="center"/>
              <w:rPr>
                <w:rFonts w:cs="Calibri"/>
                <w:sz w:val="20"/>
                <w:szCs w:val="20"/>
              </w:rPr>
            </w:pPr>
            <w:r w:rsidRPr="006942A0">
              <w:rPr>
                <w:rFonts w:cs="Calibri"/>
                <w:sz w:val="20"/>
                <w:szCs w:val="20"/>
              </w:rPr>
              <w:t>ΕΛΛΗΝΙΚΗ ΔΗΜΟΚΡΑΤΙΑ</w:t>
            </w:r>
          </w:p>
          <w:p w:rsidR="00E85C64" w:rsidRDefault="00E85C64" w:rsidP="00040E5F">
            <w:pPr>
              <w:jc w:val="center"/>
              <w:rPr>
                <w:rFonts w:cs="Calibri"/>
                <w:sz w:val="20"/>
                <w:szCs w:val="20"/>
              </w:rPr>
            </w:pPr>
            <w:r w:rsidRPr="006942A0">
              <w:rPr>
                <w:rFonts w:cs="Calibri"/>
                <w:sz w:val="20"/>
                <w:szCs w:val="20"/>
              </w:rPr>
              <w:t>ΥΠΟΥΡΓΕΙΟ ΠΑΙΔΕΙΑΣ</w:t>
            </w:r>
            <w:r>
              <w:rPr>
                <w:rFonts w:cs="Calibri"/>
                <w:sz w:val="20"/>
                <w:szCs w:val="20"/>
              </w:rPr>
              <w:t>, ΕΡΕΥΝΑΣ</w:t>
            </w:r>
            <w:r w:rsidRPr="006942A0">
              <w:rPr>
                <w:rFonts w:cs="Calibri"/>
                <w:sz w:val="20"/>
                <w:szCs w:val="20"/>
              </w:rPr>
              <w:t xml:space="preserve"> ΚΑΙ ΘΡΗΣΚΕΥΜΑΤΩΝ</w:t>
            </w:r>
          </w:p>
          <w:p w:rsidR="00E85C64" w:rsidRPr="006942A0" w:rsidRDefault="00E85C64" w:rsidP="00040E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--------------</w:t>
            </w:r>
          </w:p>
          <w:p w:rsidR="00E85C64" w:rsidRDefault="00E85C64" w:rsidP="00040E5F">
            <w:pPr>
              <w:keepNext/>
              <w:jc w:val="center"/>
              <w:outlineLvl w:val="0"/>
              <w:rPr>
                <w:rFonts w:cs="Calibri"/>
                <w:sz w:val="20"/>
                <w:szCs w:val="20"/>
              </w:rPr>
            </w:pPr>
            <w:r w:rsidRPr="006942A0">
              <w:rPr>
                <w:rFonts w:cs="Calibri"/>
                <w:sz w:val="20"/>
                <w:szCs w:val="20"/>
              </w:rPr>
              <w:t>ΠΕΡΙΦΕΡΕΙΑΚΗ Δ/ΝΣΗ Π/ΘΜΙΑΣ &amp; Δ/ΘΜΙΑΣ ΕΚΠ/ΣΗΣ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942A0">
              <w:rPr>
                <w:rFonts w:cs="Calibri"/>
                <w:sz w:val="20"/>
                <w:szCs w:val="20"/>
              </w:rPr>
              <w:t>ΔΥΤΙΚΗΣ ΜΑΚΕΔΟΝΙΑΣ</w:t>
            </w:r>
          </w:p>
          <w:p w:rsidR="00E85C64" w:rsidRPr="006942A0" w:rsidRDefault="00E85C64" w:rsidP="00040E5F">
            <w:pPr>
              <w:keepNext/>
              <w:jc w:val="center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---------------</w:t>
            </w:r>
          </w:p>
          <w:p w:rsidR="00E85C64" w:rsidRPr="002B4709" w:rsidRDefault="00E85C64" w:rsidP="00040E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Δ/ΝΣΗ Β΄/ΘΜΙΑΣ </w:t>
            </w:r>
            <w:r w:rsidRPr="006942A0">
              <w:rPr>
                <w:rFonts w:cs="Calibri"/>
                <w:sz w:val="20"/>
                <w:szCs w:val="20"/>
              </w:rPr>
              <w:t>ΕΚΠ/ΣΗΣ ΦΛΩΡΙΝΑΣ</w:t>
            </w:r>
          </w:p>
          <w:p w:rsidR="00E85C64" w:rsidRPr="002B4709" w:rsidRDefault="00E85C64" w:rsidP="00040E5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85C64" w:rsidRPr="006942A0" w:rsidRDefault="00E85C64" w:rsidP="00040E5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:rsidR="00E85C64" w:rsidRPr="006942A0" w:rsidRDefault="00E85C64" w:rsidP="00040E5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35" w:type="dxa"/>
            <w:gridSpan w:val="2"/>
          </w:tcPr>
          <w:p w:rsidR="00E85C64" w:rsidRPr="006942A0" w:rsidRDefault="00E85C64" w:rsidP="00040E5F">
            <w:pPr>
              <w:rPr>
                <w:rFonts w:cs="Calibri"/>
                <w:b/>
                <w:sz w:val="20"/>
                <w:szCs w:val="20"/>
              </w:rPr>
            </w:pPr>
          </w:p>
          <w:p w:rsidR="00E85C64" w:rsidRPr="006942A0" w:rsidRDefault="00E85C64" w:rsidP="00040E5F">
            <w:pPr>
              <w:rPr>
                <w:rFonts w:cs="Calibri"/>
                <w:sz w:val="20"/>
                <w:szCs w:val="20"/>
              </w:rPr>
            </w:pPr>
          </w:p>
          <w:p w:rsidR="00E85C64" w:rsidRPr="006942A0" w:rsidRDefault="00E85C64" w:rsidP="00040E5F">
            <w:pPr>
              <w:rPr>
                <w:rFonts w:cs="Calibri"/>
                <w:sz w:val="20"/>
                <w:szCs w:val="20"/>
              </w:rPr>
            </w:pPr>
          </w:p>
          <w:p w:rsidR="00E85C64" w:rsidRPr="006942A0" w:rsidRDefault="00E85C64" w:rsidP="00040E5F">
            <w:pPr>
              <w:rPr>
                <w:rFonts w:cs="Calibri"/>
                <w:sz w:val="20"/>
                <w:szCs w:val="20"/>
              </w:rPr>
            </w:pPr>
          </w:p>
          <w:p w:rsidR="00E85C64" w:rsidRPr="006942A0" w:rsidRDefault="00E85C64" w:rsidP="00040E5F">
            <w:pPr>
              <w:rPr>
                <w:rFonts w:cs="Calibri"/>
                <w:sz w:val="20"/>
                <w:szCs w:val="20"/>
              </w:rPr>
            </w:pPr>
          </w:p>
          <w:p w:rsidR="00E85C64" w:rsidRPr="008A705F" w:rsidRDefault="00E85C64" w:rsidP="00040E5F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 w:rsidRPr="006942A0">
              <w:rPr>
                <w:rFonts w:cs="Calibri"/>
                <w:sz w:val="20"/>
                <w:szCs w:val="20"/>
              </w:rPr>
              <w:t>Φλώρινα</w:t>
            </w:r>
            <w:r w:rsidRPr="006942A0">
              <w:rPr>
                <w:rFonts w:cs="Calibri"/>
                <w:b/>
                <w:sz w:val="20"/>
                <w:szCs w:val="20"/>
              </w:rPr>
              <w:t xml:space="preserve">,  </w:t>
            </w:r>
            <w:r w:rsidR="00A53342">
              <w:rPr>
                <w:rFonts w:cs="Calibri"/>
                <w:b/>
                <w:sz w:val="20"/>
                <w:szCs w:val="20"/>
              </w:rPr>
              <w:t>19</w:t>
            </w:r>
            <w:r>
              <w:rPr>
                <w:rFonts w:cs="Calibri"/>
                <w:b/>
                <w:sz w:val="20"/>
                <w:szCs w:val="20"/>
              </w:rPr>
              <w:t>/9/2017</w:t>
            </w:r>
          </w:p>
          <w:p w:rsidR="00E85C64" w:rsidRPr="00E828F5" w:rsidRDefault="00E85C64" w:rsidP="00040E5F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 w:rsidRPr="006942A0">
              <w:rPr>
                <w:rFonts w:cs="Calibri"/>
                <w:sz w:val="20"/>
                <w:szCs w:val="20"/>
              </w:rPr>
              <w:t>Αρ.Πρωτ</w:t>
            </w:r>
            <w:r w:rsidRPr="006942A0">
              <w:rPr>
                <w:rFonts w:cs="Calibri"/>
                <w:b/>
                <w:sz w:val="20"/>
                <w:szCs w:val="20"/>
              </w:rPr>
              <w:t xml:space="preserve">.: </w:t>
            </w:r>
            <w:r w:rsidR="00E828F5">
              <w:rPr>
                <w:rFonts w:cs="Calibri"/>
                <w:b/>
                <w:sz w:val="20"/>
                <w:szCs w:val="20"/>
                <w:lang w:val="en-US"/>
              </w:rPr>
              <w:t>4402</w:t>
            </w:r>
          </w:p>
          <w:p w:rsidR="00E85C64" w:rsidRPr="006942A0" w:rsidRDefault="00E85C64" w:rsidP="00040E5F">
            <w:pPr>
              <w:rPr>
                <w:rFonts w:cs="Calibri"/>
                <w:b/>
                <w:sz w:val="20"/>
                <w:szCs w:val="20"/>
              </w:rPr>
            </w:pPr>
          </w:p>
          <w:p w:rsidR="00E85C64" w:rsidRPr="006942A0" w:rsidRDefault="00E85C64" w:rsidP="00040E5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E85C64" w:rsidRPr="006942A0" w:rsidTr="00040E5F">
        <w:trPr>
          <w:gridAfter w:val="1"/>
          <w:wAfter w:w="80" w:type="dxa"/>
          <w:trHeight w:val="762"/>
        </w:trPr>
        <w:tc>
          <w:tcPr>
            <w:tcW w:w="1548" w:type="dxa"/>
            <w:vAlign w:val="center"/>
          </w:tcPr>
          <w:p w:rsidR="00E85C64" w:rsidRDefault="00E85C64" w:rsidP="00040E5F">
            <w:pPr>
              <w:keepNext/>
              <w:spacing w:line="360" w:lineRule="auto"/>
              <w:outlineLvl w:val="1"/>
              <w:rPr>
                <w:rFonts w:cs="Calibri"/>
                <w:sz w:val="20"/>
                <w:szCs w:val="20"/>
              </w:rPr>
            </w:pPr>
            <w:r w:rsidRPr="006942A0">
              <w:rPr>
                <w:rFonts w:cs="Calibri"/>
                <w:sz w:val="20"/>
                <w:szCs w:val="20"/>
              </w:rPr>
              <w:t xml:space="preserve">Tαχ. Δ/νση </w:t>
            </w:r>
          </w:p>
          <w:p w:rsidR="00E85C64" w:rsidRDefault="00E85C64" w:rsidP="00040E5F">
            <w:pPr>
              <w:keepNext/>
              <w:spacing w:line="360" w:lineRule="auto"/>
              <w:outlineLvl w:val="1"/>
              <w:rPr>
                <w:rFonts w:cs="Calibri"/>
                <w:sz w:val="20"/>
                <w:szCs w:val="20"/>
              </w:rPr>
            </w:pPr>
            <w:r w:rsidRPr="006942A0">
              <w:rPr>
                <w:rFonts w:cs="Calibri"/>
                <w:sz w:val="20"/>
                <w:szCs w:val="20"/>
              </w:rPr>
              <w:t xml:space="preserve">Ταχ. Κώδ. Τηλέφωνο </w:t>
            </w:r>
          </w:p>
          <w:p w:rsidR="00E85C64" w:rsidRPr="006942A0" w:rsidRDefault="00E85C64" w:rsidP="00040E5F">
            <w:pPr>
              <w:keepNext/>
              <w:spacing w:line="360" w:lineRule="auto"/>
              <w:outlineLvl w:val="1"/>
              <w:rPr>
                <w:rFonts w:cs="Calibri"/>
                <w:sz w:val="20"/>
                <w:szCs w:val="20"/>
              </w:rPr>
            </w:pPr>
            <w:r w:rsidRPr="006942A0">
              <w:rPr>
                <w:rFonts w:cs="Calibri"/>
                <w:sz w:val="20"/>
                <w:szCs w:val="20"/>
              </w:rPr>
              <w:t>Fax</w:t>
            </w:r>
          </w:p>
        </w:tc>
        <w:tc>
          <w:tcPr>
            <w:tcW w:w="2520" w:type="dxa"/>
            <w:vAlign w:val="center"/>
          </w:tcPr>
          <w:p w:rsidR="00E85C64" w:rsidRDefault="00E85C64" w:rsidP="00040E5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6942A0">
              <w:rPr>
                <w:rFonts w:cs="Calibri"/>
                <w:b/>
                <w:sz w:val="20"/>
                <w:szCs w:val="20"/>
              </w:rPr>
              <w:t>: Διοικητήριο</w:t>
            </w:r>
          </w:p>
          <w:p w:rsidR="00E85C64" w:rsidRDefault="00E85C64" w:rsidP="00040E5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6942A0">
              <w:rPr>
                <w:rFonts w:cs="Calibri"/>
                <w:b/>
                <w:sz w:val="20"/>
                <w:szCs w:val="20"/>
              </w:rPr>
              <w:t>: 531 00</w:t>
            </w:r>
          </w:p>
          <w:p w:rsidR="00E85C64" w:rsidRPr="00BA2BE2" w:rsidRDefault="00E85C64" w:rsidP="00040E5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: 23850-54571</w:t>
            </w:r>
          </w:p>
          <w:p w:rsidR="00E85C64" w:rsidRPr="006942A0" w:rsidRDefault="00E85C64" w:rsidP="00040E5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: 23850-54578</w:t>
            </w:r>
          </w:p>
        </w:tc>
        <w:tc>
          <w:tcPr>
            <w:tcW w:w="912" w:type="dxa"/>
            <w:vAlign w:val="center"/>
          </w:tcPr>
          <w:p w:rsidR="00E85C64" w:rsidRPr="006942A0" w:rsidRDefault="00E85C64" w:rsidP="00040E5F">
            <w:pPr>
              <w:spacing w:line="360" w:lineRule="auto"/>
              <w:rPr>
                <w:rFonts w:cs="Calibri"/>
                <w:sz w:val="20"/>
                <w:szCs w:val="20"/>
                <w:lang w:val="en-US"/>
              </w:rPr>
            </w:pPr>
            <w:r w:rsidRPr="006942A0">
              <w:rPr>
                <w:rFonts w:cs="Calibri"/>
                <w:sz w:val="20"/>
                <w:szCs w:val="20"/>
              </w:rPr>
              <w:t>ΠΡΟΣ</w:t>
            </w:r>
            <w:r w:rsidRPr="006942A0">
              <w:rPr>
                <w:rFonts w:cs="Calibri"/>
                <w:sz w:val="20"/>
                <w:szCs w:val="20"/>
                <w:lang w:val="en-US"/>
              </w:rPr>
              <w:t>:</w:t>
            </w:r>
          </w:p>
          <w:p w:rsidR="00E85C64" w:rsidRPr="006942A0" w:rsidRDefault="00E85C64" w:rsidP="00040E5F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E85C64" w:rsidRPr="006942A0" w:rsidRDefault="00A53342" w:rsidP="00040E5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Τις σχολικές μονάδες της ΔΔΕ Φλώρινας</w:t>
            </w:r>
            <w:r w:rsidR="00E85C64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E85C64" w:rsidRPr="006942A0" w:rsidTr="00040E5F">
        <w:trPr>
          <w:gridAfter w:val="1"/>
          <w:wAfter w:w="80" w:type="dxa"/>
          <w:trHeight w:val="325"/>
        </w:trPr>
        <w:tc>
          <w:tcPr>
            <w:tcW w:w="1548" w:type="dxa"/>
          </w:tcPr>
          <w:p w:rsidR="00E85C64" w:rsidRDefault="00E85C64" w:rsidP="00040E5F">
            <w:pPr>
              <w:spacing w:line="360" w:lineRule="auto"/>
            </w:pPr>
            <w:r w:rsidRPr="006942A0">
              <w:rPr>
                <w:rFonts w:cs="Calibri"/>
                <w:sz w:val="20"/>
                <w:szCs w:val="20"/>
                <w:lang w:val="de-DE"/>
              </w:rPr>
              <w:t>e-mail</w:t>
            </w:r>
            <w:r>
              <w:t xml:space="preserve"> </w:t>
            </w:r>
          </w:p>
          <w:p w:rsidR="00E85C64" w:rsidRPr="006942A0" w:rsidRDefault="00E85C64" w:rsidP="00040E5F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61C24">
              <w:rPr>
                <w:rFonts w:cs="Calibri"/>
                <w:sz w:val="20"/>
                <w:szCs w:val="20"/>
                <w:lang w:val="de-DE"/>
              </w:rPr>
              <w:t>Πληροφορίες</w:t>
            </w:r>
          </w:p>
        </w:tc>
        <w:tc>
          <w:tcPr>
            <w:tcW w:w="2520" w:type="dxa"/>
          </w:tcPr>
          <w:p w:rsidR="00E85C64" w:rsidRPr="00956825" w:rsidRDefault="00E85C64" w:rsidP="00040E5F">
            <w:pPr>
              <w:spacing w:line="36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61C24">
              <w:rPr>
                <w:rFonts w:cs="Calibri"/>
                <w:b/>
                <w:sz w:val="20"/>
                <w:szCs w:val="20"/>
                <w:lang w:val="de-DE"/>
              </w:rPr>
              <w:t>:</w:t>
            </w:r>
            <w:r w:rsidRPr="00674630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r w:rsidRPr="00956825">
              <w:rPr>
                <w:sz w:val="20"/>
                <w:szCs w:val="20"/>
                <w:lang w:val="en-US"/>
              </w:rPr>
              <w:t>ssneonflo</w:t>
            </w:r>
            <w:r w:rsidRPr="00956825">
              <w:rPr>
                <w:sz w:val="20"/>
                <w:szCs w:val="20"/>
              </w:rPr>
              <w:t>@</w:t>
            </w:r>
            <w:r w:rsidRPr="00956825">
              <w:rPr>
                <w:sz w:val="20"/>
                <w:szCs w:val="20"/>
                <w:lang w:val="en-US"/>
              </w:rPr>
              <w:t>sch</w:t>
            </w:r>
            <w:r w:rsidRPr="00956825">
              <w:rPr>
                <w:sz w:val="20"/>
                <w:szCs w:val="20"/>
              </w:rPr>
              <w:t>.</w:t>
            </w:r>
            <w:r w:rsidRPr="00956825">
              <w:rPr>
                <w:sz w:val="20"/>
                <w:szCs w:val="20"/>
                <w:lang w:val="en-US"/>
              </w:rPr>
              <w:t>gr</w:t>
            </w:r>
          </w:p>
          <w:p w:rsidR="00E85C64" w:rsidRPr="006E13D8" w:rsidRDefault="00E85C64" w:rsidP="00040E5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961C24">
              <w:rPr>
                <w:rFonts w:cs="Calibri"/>
                <w:b/>
                <w:sz w:val="20"/>
                <w:szCs w:val="20"/>
                <w:lang w:val="de-DE"/>
              </w:rPr>
              <w:t xml:space="preserve">: </w:t>
            </w:r>
            <w:r>
              <w:rPr>
                <w:rFonts w:cs="Calibri"/>
                <w:b/>
                <w:sz w:val="20"/>
                <w:szCs w:val="20"/>
              </w:rPr>
              <w:t>Α. Μπαφίτη</w:t>
            </w:r>
          </w:p>
          <w:p w:rsidR="00E85C64" w:rsidRPr="006942A0" w:rsidRDefault="00E85C64" w:rsidP="00040E5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E85C64" w:rsidRPr="006942A0" w:rsidRDefault="00E85C64" w:rsidP="00040E5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ED0A05">
              <w:rPr>
                <w:rFonts w:cs="Calibri"/>
                <w:sz w:val="20"/>
                <w:szCs w:val="20"/>
              </w:rPr>
              <w:t>ΚΟΙΝ:</w:t>
            </w:r>
          </w:p>
        </w:tc>
        <w:tc>
          <w:tcPr>
            <w:tcW w:w="3492" w:type="dxa"/>
            <w:gridSpan w:val="2"/>
            <w:vAlign w:val="center"/>
          </w:tcPr>
          <w:p w:rsidR="00E85C64" w:rsidRPr="006942A0" w:rsidRDefault="00E85C64" w:rsidP="00040E5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Σχολικούς Συμβούλους Δ.Ε.</w:t>
            </w:r>
          </w:p>
        </w:tc>
      </w:tr>
    </w:tbl>
    <w:p w:rsidR="00E85C64" w:rsidRDefault="00E85C64" w:rsidP="00E85C64"/>
    <w:p w:rsidR="00E85C64" w:rsidRDefault="00E85C64" w:rsidP="00040E5F">
      <w:pPr>
        <w:ind w:left="851" w:hanging="851"/>
        <w:jc w:val="both"/>
      </w:pPr>
      <w:r>
        <w:t xml:space="preserve">Θέμα: Πρόσκληση εκδήλωση ενδιαφέροντος για συμμετοχή σε </w:t>
      </w:r>
      <w:r w:rsidR="00B57813">
        <w:rPr>
          <w:lang w:val="en-US"/>
        </w:rPr>
        <w:t>O</w:t>
      </w:r>
      <w:r>
        <w:t xml:space="preserve">μάδα </w:t>
      </w:r>
      <w:r w:rsidR="00B57813">
        <w:rPr>
          <w:lang w:val="en-US"/>
        </w:rPr>
        <w:t>A</w:t>
      </w:r>
      <w:r w:rsidR="00B57813">
        <w:t xml:space="preserve">υτοδιερεύνησης και </w:t>
      </w:r>
      <w:r w:rsidR="00B57813">
        <w:rPr>
          <w:lang w:val="en-US"/>
        </w:rPr>
        <w:t>E</w:t>
      </w:r>
      <w:r w:rsidR="00A53342">
        <w:t xml:space="preserve">νδυνάμωσης </w:t>
      </w:r>
      <w:r>
        <w:t xml:space="preserve">εκπαιδευτικών </w:t>
      </w:r>
    </w:p>
    <w:p w:rsidR="00E85C64" w:rsidRDefault="00E85C64" w:rsidP="00E85C64">
      <w:pPr>
        <w:ind w:left="709" w:hanging="709"/>
        <w:jc w:val="both"/>
      </w:pPr>
    </w:p>
    <w:p w:rsidR="00E85C64" w:rsidRDefault="00E85C64" w:rsidP="00E85C64">
      <w:pPr>
        <w:ind w:firstLine="851"/>
        <w:jc w:val="both"/>
      </w:pPr>
      <w:r>
        <w:t>Ο Συμβουλευτικός Στα</w:t>
      </w:r>
      <w:r w:rsidR="0018072C">
        <w:t xml:space="preserve">θμός Νέων </w:t>
      </w:r>
      <w:r w:rsidR="006E41B8">
        <w:t xml:space="preserve">της Διεύθυνσης Δευτεροβάθμιας Εκπαίδευσης </w:t>
      </w:r>
      <w:r w:rsidR="0018072C">
        <w:t xml:space="preserve">Φλώρινας πρόκειται να λειτουργήσει Ομάδα Αυτοδιερεύνησης και Ενδυνάμωσης εκπαιδευτικών, με συντονίστρια την κ. </w:t>
      </w:r>
      <w:r w:rsidR="0018072C" w:rsidRPr="00B57813">
        <w:t>Άννα Κοϊμτσίδου</w:t>
      </w:r>
      <w:r w:rsidR="0018072C">
        <w:t>,</w:t>
      </w:r>
      <w:r w:rsidR="0018072C" w:rsidRPr="0018072C">
        <w:t xml:space="preserve"> </w:t>
      </w:r>
      <w:r w:rsidR="0018072C">
        <w:t>Ψυχολόγο του Νοσοκομείου Φλώρινας και Αναλύτρια Ομάδας, Μ</w:t>
      </w:r>
      <w:r w:rsidR="0018072C">
        <w:rPr>
          <w:lang w:val="en-US"/>
        </w:rPr>
        <w:t>Sc</w:t>
      </w:r>
      <w:r w:rsidR="0018072C">
        <w:t>.</w:t>
      </w:r>
    </w:p>
    <w:p w:rsidR="00271833" w:rsidRDefault="00271833" w:rsidP="00271833">
      <w:pPr>
        <w:ind w:firstLine="851"/>
        <w:jc w:val="both"/>
      </w:pPr>
    </w:p>
    <w:p w:rsidR="00271833" w:rsidRDefault="00271833" w:rsidP="00271833">
      <w:pPr>
        <w:ind w:firstLine="851"/>
        <w:jc w:val="both"/>
      </w:pPr>
      <w:r>
        <w:t>Η ομάδα θα αποσκοπεί:</w:t>
      </w:r>
    </w:p>
    <w:p w:rsidR="00271833" w:rsidRDefault="00271833" w:rsidP="00271833">
      <w:pPr>
        <w:pStyle w:val="a3"/>
        <w:numPr>
          <w:ilvl w:val="0"/>
          <w:numId w:val="1"/>
        </w:numPr>
        <w:ind w:left="426"/>
        <w:jc w:val="both"/>
      </w:pPr>
      <w:r>
        <w:t>Στην αυτοδιερεύνηση των μελών</w:t>
      </w:r>
    </w:p>
    <w:p w:rsidR="00271833" w:rsidRDefault="00271833" w:rsidP="00271833">
      <w:pPr>
        <w:pStyle w:val="a3"/>
        <w:numPr>
          <w:ilvl w:val="0"/>
          <w:numId w:val="1"/>
        </w:numPr>
        <w:ind w:left="426"/>
        <w:jc w:val="both"/>
      </w:pPr>
      <w:r>
        <w:t>Στην  υποστήριξη για τη διαχείριση σχέσεων και συναισθημάτων στο σχολείο</w:t>
      </w:r>
    </w:p>
    <w:p w:rsidR="00271833" w:rsidRDefault="00271833" w:rsidP="00271833">
      <w:pPr>
        <w:pStyle w:val="a3"/>
        <w:numPr>
          <w:ilvl w:val="0"/>
          <w:numId w:val="1"/>
        </w:numPr>
        <w:ind w:left="426"/>
        <w:jc w:val="both"/>
      </w:pPr>
      <w:r>
        <w:t xml:space="preserve">Εν γένει, στην ενδυνάμωση των συμμετεχόντων/ουσών, για την άσκηση του πολυδιάστατου ρόλου τους. </w:t>
      </w:r>
    </w:p>
    <w:p w:rsidR="00271833" w:rsidRDefault="00271833" w:rsidP="00E85C64">
      <w:pPr>
        <w:ind w:firstLine="851"/>
        <w:jc w:val="both"/>
      </w:pPr>
    </w:p>
    <w:p w:rsidR="00D16F40" w:rsidRDefault="00200B12" w:rsidP="00200B12">
      <w:pPr>
        <w:ind w:firstLine="851"/>
        <w:jc w:val="both"/>
      </w:pPr>
      <w:r>
        <w:t>Δυνατότητα συμμετοχής έχουν εκπαιδευτικοί</w:t>
      </w:r>
      <w:r w:rsidR="0018072C">
        <w:t xml:space="preserve"> της </w:t>
      </w:r>
      <w:r w:rsidR="00A53342">
        <w:t>ΔΔΕ Φλώρινας</w:t>
      </w:r>
      <w:r w:rsidR="006E41B8">
        <w:t xml:space="preserve">, με </w:t>
      </w:r>
      <w:r w:rsidR="0018072C">
        <w:t xml:space="preserve">προτεραιότητα </w:t>
      </w:r>
      <w:r w:rsidR="006E41B8">
        <w:t>για τους εκπαιδευτικούς</w:t>
      </w:r>
      <w:r>
        <w:t xml:space="preserve"> που κατά την τρέχουσα περίοδο ασκούν αμιγώς διδακτικό έργο. Λόγω του χαρακτήρα της ομάδας, ο αριθμός των θέσεων μελών ανέρχεται στις ένδεκα (11).</w:t>
      </w:r>
    </w:p>
    <w:p w:rsidR="00200B12" w:rsidRDefault="00200B12" w:rsidP="00D16F40">
      <w:pPr>
        <w:ind w:firstLine="567"/>
        <w:jc w:val="both"/>
      </w:pPr>
    </w:p>
    <w:p w:rsidR="00E85C64" w:rsidRDefault="00D16F40" w:rsidP="00D16F40">
      <w:pPr>
        <w:ind w:firstLine="567"/>
        <w:jc w:val="both"/>
      </w:pPr>
      <w:r>
        <w:t>Οι συνεδρίες θα είναι οκτώ (8) συνολικά</w:t>
      </w:r>
      <w:r w:rsidR="00200B12">
        <w:t xml:space="preserve"> (με τα ίδια κάθε φορά άτομα)</w:t>
      </w:r>
      <w:r>
        <w:t xml:space="preserve"> και θα</w:t>
      </w:r>
      <w:r w:rsidR="00E85C64">
        <w:t xml:space="preserve"> πραγματοποιούνται </w:t>
      </w:r>
      <w:r w:rsidR="0018072C">
        <w:t>στο Νοσοκομείο Φλώρινας,</w:t>
      </w:r>
      <w:r>
        <w:t xml:space="preserve"> </w:t>
      </w:r>
      <w:r w:rsidR="0018072C">
        <w:t xml:space="preserve">στον χώρο του γραφείου της Ψυχολόγου, </w:t>
      </w:r>
      <w:r w:rsidR="00E85C64">
        <w:t>κατά τις μεσημβρινές ώρες, 2.30-3.30, κάθε δεύτερη Πέμπτη, με έναρξη από τις 28-9-2017.</w:t>
      </w:r>
    </w:p>
    <w:p w:rsidR="00D16F40" w:rsidRDefault="00D16F40" w:rsidP="00D16F40">
      <w:pPr>
        <w:ind w:firstLine="567"/>
        <w:jc w:val="both"/>
      </w:pPr>
    </w:p>
    <w:p w:rsidR="00D16F40" w:rsidRPr="00AB4E65" w:rsidRDefault="00200B12" w:rsidP="00D16F40">
      <w:pPr>
        <w:ind w:firstLine="567"/>
        <w:jc w:val="both"/>
      </w:pPr>
      <w:r>
        <w:t xml:space="preserve">Οι ενδιαφερόμενοι/ες εκπαιδευτικοί μπορούν να δηλώσουν συμμετοχή έως </w:t>
      </w:r>
      <w:r w:rsidR="00A53342">
        <w:t xml:space="preserve">και </w:t>
      </w:r>
      <w:r w:rsidR="00796B50">
        <w:t xml:space="preserve">την Κυριακή 23 Σεπτεμβρίου, στην </w:t>
      </w:r>
      <w:r w:rsidR="00A53342">
        <w:t xml:space="preserve">ηλεκτρονική διεύθυνση </w:t>
      </w:r>
      <w:hyperlink r:id="rId8" w:history="1">
        <w:r w:rsidR="00A53342" w:rsidRPr="00A53342">
          <w:rPr>
            <w:rStyle w:val="-"/>
            <w:rFonts w:ascii="Calibri" w:hAnsi="Calibri" w:cs="Helvetica"/>
            <w:sz w:val="23"/>
            <w:szCs w:val="23"/>
          </w:rPr>
          <w:t>https://goo.gl/RnxoDq</w:t>
        </w:r>
      </w:hyperlink>
      <w:r w:rsidR="00A53342" w:rsidRPr="00A53342">
        <w:rPr>
          <w:rFonts w:ascii="Calibri" w:hAnsi="Calibri" w:cs="Helvetica"/>
          <w:color w:val="444444"/>
          <w:sz w:val="23"/>
          <w:szCs w:val="23"/>
        </w:rPr>
        <w:t xml:space="preserve">. </w:t>
      </w:r>
      <w:r w:rsidR="00A53342" w:rsidRPr="00A53342">
        <w:t>Θα τηρηθεί σειρά χρονικής προτεραιότητας.</w:t>
      </w:r>
    </w:p>
    <w:p w:rsidR="00701945" w:rsidRDefault="00701945" w:rsidP="00D16F40">
      <w:pPr>
        <w:ind w:firstLine="567"/>
        <w:jc w:val="both"/>
      </w:pPr>
    </w:p>
    <w:p w:rsidR="00701945" w:rsidRPr="00A53342" w:rsidRDefault="00701945" w:rsidP="00D16F40">
      <w:pPr>
        <w:ind w:firstLine="567"/>
        <w:jc w:val="both"/>
        <w:rPr>
          <w:rFonts w:ascii="Calibri" w:hAnsi="Calibri"/>
        </w:rPr>
      </w:pPr>
      <w:r>
        <w:lastRenderedPageBreak/>
        <w:t>Παρακαλούμε για την ενημέρωση του συνόλου των εκπαιδευτικών στις μονάδες σας.</w:t>
      </w:r>
    </w:p>
    <w:p w:rsidR="00E85C64" w:rsidRDefault="00E85C64" w:rsidP="006E41B8">
      <w:pPr>
        <w:jc w:val="both"/>
      </w:pPr>
    </w:p>
    <w:p w:rsidR="00701945" w:rsidRDefault="00701945" w:rsidP="006E41B8">
      <w:pPr>
        <w:jc w:val="both"/>
      </w:pPr>
    </w:p>
    <w:tbl>
      <w:tblPr>
        <w:tblpPr w:leftFromText="180" w:rightFromText="180" w:vertAnchor="text" w:horzAnchor="margin" w:tblpY="171"/>
        <w:tblW w:w="0" w:type="auto"/>
        <w:tblLook w:val="04A0"/>
      </w:tblPr>
      <w:tblGrid>
        <w:gridCol w:w="4219"/>
        <w:gridCol w:w="4225"/>
      </w:tblGrid>
      <w:tr w:rsidR="00E85C64" w:rsidTr="00040E5F">
        <w:trPr>
          <w:trHeight w:val="1687"/>
        </w:trPr>
        <w:tc>
          <w:tcPr>
            <w:tcW w:w="4219" w:type="dxa"/>
          </w:tcPr>
          <w:p w:rsidR="00E85C64" w:rsidRDefault="00E85C64" w:rsidP="00956825">
            <w:pPr>
              <w:ind w:left="5103" w:hanging="4678"/>
              <w:jc w:val="center"/>
            </w:pPr>
            <w:r>
              <w:t>Η Υπεύθυνη Συμβουλευτικού</w:t>
            </w:r>
          </w:p>
          <w:p w:rsidR="00E85C64" w:rsidRDefault="00E85C64" w:rsidP="00956825">
            <w:pPr>
              <w:ind w:left="5103" w:hanging="4678"/>
              <w:jc w:val="center"/>
            </w:pPr>
            <w:r>
              <w:t>Σταθμού Νέων Φλώρινας</w:t>
            </w:r>
          </w:p>
          <w:p w:rsidR="00E85C64" w:rsidRDefault="00E85C64" w:rsidP="00956825">
            <w:pPr>
              <w:ind w:left="5103" w:hanging="4678"/>
              <w:jc w:val="center"/>
            </w:pPr>
          </w:p>
          <w:p w:rsidR="00E85C64" w:rsidRDefault="00E85C64" w:rsidP="00956825">
            <w:pPr>
              <w:ind w:left="5103" w:hanging="4678"/>
              <w:jc w:val="center"/>
            </w:pPr>
          </w:p>
          <w:p w:rsidR="00E85C64" w:rsidRDefault="00E85C64" w:rsidP="00956825">
            <w:pPr>
              <w:ind w:left="5103" w:hanging="4678"/>
              <w:jc w:val="center"/>
            </w:pPr>
          </w:p>
          <w:p w:rsidR="00E85C64" w:rsidRDefault="00E85C64" w:rsidP="00956825">
            <w:pPr>
              <w:ind w:left="5103" w:hanging="4678"/>
              <w:jc w:val="center"/>
            </w:pPr>
            <w:r>
              <w:t>Άννα Μπαφίτη</w:t>
            </w:r>
          </w:p>
        </w:tc>
        <w:tc>
          <w:tcPr>
            <w:tcW w:w="4225" w:type="dxa"/>
          </w:tcPr>
          <w:p w:rsidR="00E85C64" w:rsidRDefault="00E85C64" w:rsidP="00956825">
            <w:pPr>
              <w:ind w:left="5103" w:hanging="4678"/>
              <w:jc w:val="center"/>
            </w:pPr>
            <w:r>
              <w:t xml:space="preserve">Ο </w:t>
            </w:r>
            <w:r w:rsidRPr="006942A0">
              <w:t>Διευθυντής Δευτεροβάθμιας</w:t>
            </w:r>
          </w:p>
          <w:p w:rsidR="00E85C64" w:rsidRDefault="00E85C64" w:rsidP="00956825">
            <w:pPr>
              <w:ind w:left="5103" w:hanging="4678"/>
              <w:jc w:val="center"/>
            </w:pPr>
            <w:r>
              <w:t>Εκπαίδευσης Π.Ε. Φλώρινας</w:t>
            </w:r>
          </w:p>
          <w:p w:rsidR="00E85C64" w:rsidRDefault="00E85C64" w:rsidP="00956825">
            <w:pPr>
              <w:ind w:left="5103" w:hanging="4678"/>
              <w:jc w:val="center"/>
            </w:pPr>
          </w:p>
          <w:p w:rsidR="00E85C64" w:rsidRDefault="00E85C64" w:rsidP="00956825">
            <w:pPr>
              <w:ind w:left="5103" w:hanging="4678"/>
              <w:jc w:val="center"/>
            </w:pPr>
          </w:p>
          <w:p w:rsidR="00E85C64" w:rsidRDefault="00E85C64" w:rsidP="00956825">
            <w:pPr>
              <w:ind w:left="5103" w:hanging="4678"/>
              <w:jc w:val="center"/>
            </w:pPr>
          </w:p>
          <w:p w:rsidR="00E85C64" w:rsidRDefault="00E85C64" w:rsidP="00956825">
            <w:pPr>
              <w:ind w:left="5103" w:hanging="4678"/>
              <w:jc w:val="center"/>
            </w:pPr>
            <w:r>
              <w:t>Παύλος Ιωάννου</w:t>
            </w:r>
          </w:p>
        </w:tc>
      </w:tr>
    </w:tbl>
    <w:p w:rsidR="00DC0354" w:rsidRDefault="00DC0354"/>
    <w:sectPr w:rsidR="00DC0354" w:rsidSect="00040E5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D9" w:rsidRDefault="00965CD9">
      <w:r>
        <w:separator/>
      </w:r>
    </w:p>
  </w:endnote>
  <w:endnote w:type="continuationSeparator" w:id="1">
    <w:p w:rsidR="00965CD9" w:rsidRDefault="0096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D9" w:rsidRDefault="00965CD9">
      <w:r>
        <w:separator/>
      </w:r>
    </w:p>
  </w:footnote>
  <w:footnote w:type="continuationSeparator" w:id="1">
    <w:p w:rsidR="00965CD9" w:rsidRDefault="0096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5F" w:rsidRDefault="00040E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747E"/>
    <w:multiLevelType w:val="hybridMultilevel"/>
    <w:tmpl w:val="0D782CD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DCEFE2C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64"/>
    <w:rsid w:val="00040E5F"/>
    <w:rsid w:val="0018072C"/>
    <w:rsid w:val="001E3E4E"/>
    <w:rsid w:val="00200B12"/>
    <w:rsid w:val="00271833"/>
    <w:rsid w:val="004E4469"/>
    <w:rsid w:val="006648CE"/>
    <w:rsid w:val="006E41B8"/>
    <w:rsid w:val="00701945"/>
    <w:rsid w:val="007633C9"/>
    <w:rsid w:val="00796B50"/>
    <w:rsid w:val="007A6ACD"/>
    <w:rsid w:val="008413A2"/>
    <w:rsid w:val="008B5393"/>
    <w:rsid w:val="00956825"/>
    <w:rsid w:val="00965CD9"/>
    <w:rsid w:val="00A53342"/>
    <w:rsid w:val="00AB4E65"/>
    <w:rsid w:val="00B57813"/>
    <w:rsid w:val="00C74DDA"/>
    <w:rsid w:val="00D16F40"/>
    <w:rsid w:val="00DC0354"/>
    <w:rsid w:val="00E828F5"/>
    <w:rsid w:val="00E85C64"/>
    <w:rsid w:val="00EC2B1F"/>
    <w:rsid w:val="00F2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85C6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16F40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A533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RnxoD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12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https://goo.gl/RnxoDq</vt:lpwstr>
      </vt:variant>
      <vt:variant>
        <vt:lpwstr/>
      </vt:variant>
      <vt:variant>
        <vt:i4>6619219</vt:i4>
      </vt:variant>
      <vt:variant>
        <vt:i4>3</vt:i4>
      </vt:variant>
      <vt:variant>
        <vt:i4>0</vt:i4>
      </vt:variant>
      <vt:variant>
        <vt:i4>5</vt:i4>
      </vt:variant>
      <vt:variant>
        <vt:lpwstr>mailto:ssneonflo@sch.gr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Τόνας Ζαχαρίας</cp:lastModifiedBy>
  <cp:revision>3</cp:revision>
  <cp:lastPrinted>2017-09-19T07:00:00Z</cp:lastPrinted>
  <dcterms:created xsi:type="dcterms:W3CDTF">2017-09-19T19:51:00Z</dcterms:created>
  <dcterms:modified xsi:type="dcterms:W3CDTF">2017-09-19T19:57:00Z</dcterms:modified>
</cp:coreProperties>
</file>